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83A" w:rsidRPr="00E047D9" w:rsidRDefault="0072283A" w:rsidP="00AA751A">
      <w:pPr>
        <w:rPr>
          <w:rFonts w:ascii="Arial Narrow" w:hAnsi="Arial Narrow" w:cs="NewsGothicBT-Roman"/>
          <w:b/>
          <w:sz w:val="10"/>
          <w:szCs w:val="10"/>
        </w:rPr>
      </w:pPr>
    </w:p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72283A" w:rsidRPr="00C334E7" w:rsidTr="00AA751A">
        <w:trPr>
          <w:trHeight w:val="279"/>
          <w:jc w:val="center"/>
        </w:trPr>
        <w:tc>
          <w:tcPr>
            <w:tcW w:w="10205" w:type="dxa"/>
            <w:shd w:val="clear" w:color="auto" w:fill="365F91"/>
          </w:tcPr>
          <w:p w:rsidR="0072283A" w:rsidRPr="00C334E7" w:rsidRDefault="0072283A" w:rsidP="005B778C">
            <w:pPr>
              <w:pStyle w:val="Header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22"/>
              </w:rPr>
            </w:pPr>
            <w:r w:rsidRPr="00C334E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 xml:space="preserve">HEALTH SAFETY AND WELLBEING – LOCAL </w:t>
            </w:r>
            <w:r w:rsidR="005B778C" w:rsidRPr="00C334E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 xml:space="preserve">HSW </w:t>
            </w:r>
            <w:r w:rsidR="00C334E7" w:rsidRPr="00C334E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 xml:space="preserve">VOLUNTEER </w:t>
            </w:r>
            <w:r w:rsidRPr="00C334E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>INDUCTION</w:t>
            </w:r>
            <w:r w:rsidR="00426404" w:rsidRPr="00C334E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 xml:space="preserve"> </w:t>
            </w:r>
            <w:r w:rsidR="005A5F05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>(</w:t>
            </w:r>
            <w:r w:rsidR="00426404" w:rsidRPr="00C334E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>COVID-19</w:t>
            </w:r>
            <w:r w:rsidR="005A5F05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2"/>
              </w:rPr>
              <w:t>)</w:t>
            </w:r>
          </w:p>
        </w:tc>
      </w:tr>
      <w:tr w:rsidR="005A5F05" w:rsidRPr="00C334E7" w:rsidTr="005A5F05">
        <w:trPr>
          <w:trHeight w:val="1104"/>
          <w:jc w:val="center"/>
        </w:trPr>
        <w:tc>
          <w:tcPr>
            <w:tcW w:w="10205" w:type="dxa"/>
            <w:shd w:val="clear" w:color="auto" w:fill="auto"/>
            <w:vAlign w:val="center"/>
          </w:tcPr>
          <w:p w:rsidR="005A5F05" w:rsidRPr="00C334E7" w:rsidRDefault="005A5F05" w:rsidP="005A5F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34E7">
              <w:rPr>
                <w:rFonts w:asciiTheme="minorHAnsi" w:hAnsiTheme="minorHAnsi" w:cstheme="minorHAnsi"/>
                <w:sz w:val="22"/>
                <w:szCs w:val="22"/>
              </w:rPr>
              <w:t>This template will assist Volunteer Coordinators/Supervisors to ensure that COVID-19 regulations and HSW information has been provided to volunteers.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334E7">
              <w:rPr>
                <w:rFonts w:asciiTheme="minorHAnsi" w:hAnsiTheme="minorHAnsi" w:cstheme="minorHAnsi"/>
                <w:sz w:val="22"/>
                <w:szCs w:val="22"/>
              </w:rPr>
              <w:t>This information may be provided one-on-one or as a group.</w:t>
            </w:r>
          </w:p>
          <w:p w:rsidR="005A5F05" w:rsidRPr="00AA751A" w:rsidRDefault="005A5F05" w:rsidP="005A5F05">
            <w:pPr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  <w:p w:rsidR="005A5F05" w:rsidRPr="005A5F05" w:rsidRDefault="005A5F05" w:rsidP="005A5F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334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Explain to the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volunteer </w:t>
            </w:r>
            <w:r w:rsidRPr="00C334E7">
              <w:rPr>
                <w:rFonts w:asciiTheme="minorHAnsi" w:hAnsiTheme="minorHAnsi" w:cstheme="minorHAnsi"/>
                <w:b/>
                <w:sz w:val="22"/>
                <w:szCs w:val="22"/>
              </w:rPr>
              <w:t>(s):</w:t>
            </w:r>
          </w:p>
        </w:tc>
      </w:tr>
    </w:tbl>
    <w:p w:rsidR="00B44937" w:rsidRPr="00AA751A" w:rsidRDefault="00B44937" w:rsidP="0072283A">
      <w:pPr>
        <w:rPr>
          <w:rFonts w:asciiTheme="minorHAnsi" w:hAnsiTheme="minorHAnsi" w:cstheme="minorHAnsi"/>
          <w:sz w:val="18"/>
          <w:szCs w:val="22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9101"/>
      </w:tblGrid>
      <w:tr w:rsidR="0072283A" w:rsidRPr="00C334E7" w:rsidTr="00AA751A">
        <w:tc>
          <w:tcPr>
            <w:tcW w:w="10207" w:type="dxa"/>
            <w:gridSpan w:val="2"/>
            <w:shd w:val="clear" w:color="auto" w:fill="365F91" w:themeFill="accent1" w:themeFillShade="BF"/>
          </w:tcPr>
          <w:p w:rsidR="0072283A" w:rsidRPr="00C334E7" w:rsidRDefault="00F96B54" w:rsidP="00D7408A">
            <w:pPr>
              <w:spacing w:line="240" w:lineRule="atLea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GOOD HYGIENE PRACTICES</w:t>
            </w:r>
          </w:p>
        </w:tc>
      </w:tr>
      <w:tr w:rsidR="0072283A" w:rsidRPr="00C334E7" w:rsidTr="000573B7">
        <w:trPr>
          <w:trHeight w:val="1210"/>
        </w:trPr>
        <w:tc>
          <w:tcPr>
            <w:tcW w:w="1106" w:type="dxa"/>
            <w:tcBorders>
              <w:bottom w:val="nil"/>
            </w:tcBorders>
            <w:vAlign w:val="center"/>
          </w:tcPr>
          <w:p w:rsidR="00442895" w:rsidRDefault="00442895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2283A" w:rsidRPr="00C334E7" w:rsidRDefault="002F7AD3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4056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89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  <w:p w:rsidR="0072283A" w:rsidRPr="00C334E7" w:rsidRDefault="0072283A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825F04" w:rsidRDefault="00442895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 volunteers are required to adopt good hygiene practices which include;</w:t>
            </w:r>
          </w:p>
          <w:p w:rsidR="00442895" w:rsidRPr="00D219A6" w:rsidRDefault="00442895" w:rsidP="00442895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ascii="Calibri" w:hAnsi="Calibri"/>
                <w:szCs w:val="22"/>
              </w:rPr>
            </w:pPr>
            <w:r w:rsidRPr="00D219A6">
              <w:rPr>
                <w:rFonts w:ascii="Calibri" w:hAnsi="Calibri"/>
                <w:szCs w:val="22"/>
              </w:rPr>
              <w:t>Implement</w:t>
            </w:r>
            <w:r w:rsidR="00B056D8">
              <w:rPr>
                <w:rFonts w:ascii="Calibri" w:hAnsi="Calibri"/>
                <w:szCs w:val="22"/>
              </w:rPr>
              <w:t>ing</w:t>
            </w:r>
            <w:r w:rsidRPr="00D219A6">
              <w:rPr>
                <w:rFonts w:ascii="Calibri" w:hAnsi="Calibri"/>
                <w:szCs w:val="22"/>
              </w:rPr>
              <w:t xml:space="preserve"> good hand hygiene (with soap &amp; water and/or hand sanitizer)</w:t>
            </w:r>
          </w:p>
          <w:p w:rsidR="00442895" w:rsidRDefault="00442895" w:rsidP="00442895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ascii="Calibri" w:hAnsi="Calibri"/>
                <w:szCs w:val="22"/>
              </w:rPr>
            </w:pPr>
            <w:r w:rsidRPr="00D219A6">
              <w:rPr>
                <w:rFonts w:ascii="Calibri" w:hAnsi="Calibri"/>
                <w:szCs w:val="22"/>
              </w:rPr>
              <w:t xml:space="preserve">Cover any coughs/sneezing with a clean tissue, </w:t>
            </w:r>
            <w:r>
              <w:rPr>
                <w:rFonts w:ascii="Calibri" w:hAnsi="Calibri"/>
                <w:szCs w:val="22"/>
              </w:rPr>
              <w:t>or</w:t>
            </w:r>
            <w:r w:rsidRPr="00D219A6">
              <w:rPr>
                <w:rFonts w:ascii="Calibri" w:hAnsi="Calibri"/>
                <w:szCs w:val="22"/>
              </w:rPr>
              <w:t xml:space="preserve"> elbow or upper arm</w:t>
            </w:r>
          </w:p>
          <w:p w:rsidR="00B056D8" w:rsidRPr="00442895" w:rsidRDefault="00B056D8" w:rsidP="00442895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Dispose of used tissues in closed lid bin</w:t>
            </w:r>
          </w:p>
        </w:tc>
      </w:tr>
      <w:tr w:rsidR="00357902" w:rsidRPr="00C334E7" w:rsidTr="000573B7">
        <w:trPr>
          <w:trHeight w:val="422"/>
        </w:trPr>
        <w:tc>
          <w:tcPr>
            <w:tcW w:w="1106" w:type="dxa"/>
            <w:tcBorders>
              <w:top w:val="nil"/>
              <w:bottom w:val="single" w:sz="4" w:space="0" w:color="auto"/>
            </w:tcBorders>
            <w:vAlign w:val="center"/>
          </w:tcPr>
          <w:p w:rsidR="00357902" w:rsidRPr="00C334E7" w:rsidRDefault="00357902" w:rsidP="00825F0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442895" w:rsidRPr="00442895" w:rsidRDefault="00442895" w:rsidP="00B1235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2895">
              <w:rPr>
                <w:rFonts w:asciiTheme="minorHAnsi" w:hAnsiTheme="minorHAnsi" w:cstheme="minorHAnsi"/>
                <w:b/>
                <w:sz w:val="22"/>
                <w:szCs w:val="22"/>
              </w:rPr>
              <w:t>Explain where the hand sanitiser</w:t>
            </w:r>
            <w:r w:rsidR="005A5F05">
              <w:rPr>
                <w:rFonts w:asciiTheme="minorHAnsi" w:hAnsiTheme="minorHAnsi" w:cstheme="minorHAnsi"/>
                <w:b/>
                <w:sz w:val="22"/>
                <w:szCs w:val="22"/>
              </w:rPr>
              <w:t>, tissues</w:t>
            </w:r>
            <w:r w:rsidR="00AA75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42895">
              <w:rPr>
                <w:rFonts w:asciiTheme="minorHAnsi" w:hAnsiTheme="minorHAnsi" w:cstheme="minorHAnsi"/>
                <w:b/>
                <w:sz w:val="22"/>
                <w:szCs w:val="22"/>
              </w:rPr>
              <w:t>and appropriate cleaning products have been placed</w:t>
            </w:r>
          </w:p>
        </w:tc>
      </w:tr>
      <w:tr w:rsidR="00F96B54" w:rsidRPr="00C334E7" w:rsidTr="00AA751A">
        <w:tc>
          <w:tcPr>
            <w:tcW w:w="10207" w:type="dxa"/>
            <w:gridSpan w:val="2"/>
            <w:shd w:val="clear" w:color="auto" w:fill="365F91" w:themeFill="accent1" w:themeFillShade="BF"/>
          </w:tcPr>
          <w:p w:rsidR="00F96B54" w:rsidRPr="00C334E7" w:rsidRDefault="00F96B54" w:rsidP="00F85715">
            <w:pPr>
              <w:spacing w:line="240" w:lineRule="atLea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PHYSICAL DISTANCING</w:t>
            </w:r>
          </w:p>
        </w:tc>
      </w:tr>
      <w:tr w:rsidR="00442895" w:rsidRPr="00C334E7" w:rsidTr="00AA751A">
        <w:trPr>
          <w:trHeight w:val="1262"/>
        </w:trPr>
        <w:tc>
          <w:tcPr>
            <w:tcW w:w="1106" w:type="dxa"/>
            <w:tcBorders>
              <w:top w:val="single" w:sz="4" w:space="0" w:color="auto"/>
              <w:bottom w:val="nil"/>
            </w:tcBorders>
            <w:vAlign w:val="center"/>
          </w:tcPr>
          <w:p w:rsidR="00442895" w:rsidRPr="00C334E7" w:rsidRDefault="002F7AD3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3001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895" w:rsidRPr="00C334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:rsidR="00442895" w:rsidRPr="00C334E7" w:rsidRDefault="00442895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442895" w:rsidRDefault="00442895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All volunteers are required to comply with </w:t>
            </w:r>
            <w:r w:rsidR="00662F7B">
              <w:rPr>
                <w:rFonts w:asciiTheme="minorHAnsi" w:hAnsiTheme="minorHAnsi" w:cstheme="minorHAnsi"/>
                <w:sz w:val="22"/>
                <w:szCs w:val="22"/>
              </w:rPr>
              <w:t>physical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distancing measures which include;</w:t>
            </w:r>
          </w:p>
          <w:p w:rsidR="00442895" w:rsidRPr="00D219A6" w:rsidRDefault="00442895" w:rsidP="00442895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ascii="Calibri" w:hAnsi="Calibri"/>
                <w:szCs w:val="22"/>
              </w:rPr>
            </w:pPr>
            <w:r w:rsidRPr="00D219A6">
              <w:rPr>
                <w:rFonts w:ascii="Calibri" w:hAnsi="Calibri"/>
                <w:szCs w:val="22"/>
              </w:rPr>
              <w:t xml:space="preserve">Maintain a </w:t>
            </w:r>
            <w:r w:rsidR="00662F7B">
              <w:rPr>
                <w:rFonts w:ascii="Calibri" w:hAnsi="Calibri"/>
                <w:szCs w:val="22"/>
              </w:rPr>
              <w:t>physical</w:t>
            </w:r>
            <w:r w:rsidRPr="00D219A6">
              <w:rPr>
                <w:rFonts w:ascii="Calibri" w:hAnsi="Calibri"/>
                <w:szCs w:val="22"/>
              </w:rPr>
              <w:t xml:space="preserve"> distance of at least 1.5m from others</w:t>
            </w:r>
          </w:p>
          <w:p w:rsidR="00442895" w:rsidRPr="00442895" w:rsidRDefault="00442895" w:rsidP="00442895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When working in shared spaces maintain the 1 per 4 sqm </w:t>
            </w:r>
            <w:proofErr w:type="spellStart"/>
            <w:r>
              <w:rPr>
                <w:rFonts w:ascii="Calibri" w:hAnsi="Calibri"/>
                <w:szCs w:val="22"/>
              </w:rPr>
              <w:t>regulatons</w:t>
            </w:r>
            <w:proofErr w:type="spellEnd"/>
            <w:r>
              <w:rPr>
                <w:rFonts w:ascii="Calibri" w:hAnsi="Calibri"/>
                <w:szCs w:val="22"/>
              </w:rPr>
              <w:t xml:space="preserve"> and not to exceed the maximum person</w:t>
            </w:r>
            <w:r w:rsidR="00B056D8">
              <w:rPr>
                <w:rFonts w:ascii="Calibri" w:hAnsi="Calibri"/>
                <w:szCs w:val="22"/>
              </w:rPr>
              <w:t xml:space="preserve"> per </w:t>
            </w:r>
            <w:r w:rsidR="005A5F05">
              <w:rPr>
                <w:rFonts w:ascii="Calibri" w:hAnsi="Calibri"/>
                <w:szCs w:val="22"/>
              </w:rPr>
              <w:t>room/area</w:t>
            </w:r>
          </w:p>
        </w:tc>
      </w:tr>
      <w:tr w:rsidR="00442895" w:rsidRPr="00C334E7" w:rsidTr="00AA751A">
        <w:trPr>
          <w:trHeight w:val="695"/>
        </w:trPr>
        <w:tc>
          <w:tcPr>
            <w:tcW w:w="1106" w:type="dxa"/>
            <w:tcBorders>
              <w:top w:val="nil"/>
              <w:bottom w:val="single" w:sz="4" w:space="0" w:color="auto"/>
            </w:tcBorders>
            <w:vAlign w:val="center"/>
          </w:tcPr>
          <w:p w:rsidR="00442895" w:rsidRPr="00C334E7" w:rsidRDefault="00442895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442895" w:rsidRPr="00662F7B" w:rsidRDefault="00442895" w:rsidP="0044289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Explain </w:t>
            </w:r>
            <w:r w:rsid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physical </w:t>
            </w:r>
            <w:r w:rsidR="00B056D8" w:rsidRPr="00662F7B">
              <w:rPr>
                <w:rFonts w:asciiTheme="minorHAnsi" w:hAnsiTheme="minorHAnsi" w:cstheme="minorHAnsi"/>
                <w:b/>
                <w:sz w:val="22"/>
                <w:szCs w:val="22"/>
              </w:rPr>
              <w:t>distancing measures</w:t>
            </w:r>
            <w:r w:rsid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="00AA75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office/building entry and exit, </w:t>
            </w:r>
            <w:r w:rsid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safe work area and where non-work areas have been marked </w:t>
            </w:r>
            <w:proofErr w:type="spellStart"/>
            <w:r w:rsidR="00662F7B">
              <w:rPr>
                <w:rFonts w:asciiTheme="minorHAnsi" w:hAnsiTheme="minorHAnsi" w:cstheme="minorHAnsi"/>
                <w:b/>
                <w:sz w:val="22"/>
                <w:szCs w:val="22"/>
              </w:rPr>
              <w:t>eg.</w:t>
            </w:r>
            <w:proofErr w:type="spellEnd"/>
            <w:r w:rsid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only use every second work station when in an open plan</w:t>
            </w:r>
            <w:r w:rsidR="00B056D8" w:rsidRP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662F7B" w:rsidRPr="00C334E7" w:rsidTr="00AA751A">
        <w:tc>
          <w:tcPr>
            <w:tcW w:w="10207" w:type="dxa"/>
            <w:gridSpan w:val="2"/>
            <w:shd w:val="clear" w:color="auto" w:fill="365F91" w:themeFill="accent1" w:themeFillShade="BF"/>
          </w:tcPr>
          <w:p w:rsidR="00662F7B" w:rsidRPr="00C334E7" w:rsidRDefault="00662F7B" w:rsidP="00CB4971">
            <w:pPr>
              <w:spacing w:line="240" w:lineRule="atLea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CLEANING</w:t>
            </w:r>
            <w:r w:rsidR="00AA751A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MEASURES</w:t>
            </w:r>
          </w:p>
        </w:tc>
      </w:tr>
      <w:tr w:rsidR="00662F7B" w:rsidRPr="00C334E7" w:rsidTr="00AA751A">
        <w:trPr>
          <w:trHeight w:val="3981"/>
        </w:trPr>
        <w:tc>
          <w:tcPr>
            <w:tcW w:w="1106" w:type="dxa"/>
            <w:tcBorders>
              <w:top w:val="single" w:sz="4" w:space="0" w:color="auto"/>
              <w:bottom w:val="nil"/>
            </w:tcBorders>
            <w:vAlign w:val="center"/>
          </w:tcPr>
          <w:p w:rsidR="00662F7B" w:rsidRPr="00C334E7" w:rsidRDefault="002F7AD3" w:rsidP="00CB497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1979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F7B" w:rsidRPr="00C334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:rsidR="00662F7B" w:rsidRPr="00C334E7" w:rsidRDefault="00662F7B" w:rsidP="00CB497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FB20D4" w:rsidRPr="00FB20D4" w:rsidRDefault="00FB20D4" w:rsidP="00FB20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protect volunteers</w:t>
            </w:r>
            <w:r w:rsidRPr="00FB20D4">
              <w:rPr>
                <w:rFonts w:asciiTheme="minorHAnsi" w:hAnsiTheme="minorHAnsi" w:cstheme="minorHAnsi"/>
                <w:sz w:val="22"/>
                <w:szCs w:val="22"/>
              </w:rPr>
              <w:t xml:space="preserve"> and others from the risk of exposure to COVID-19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it is recommended that local areas implement</w:t>
            </w:r>
            <w:r w:rsidRPr="00FB20D4">
              <w:rPr>
                <w:rFonts w:asciiTheme="minorHAnsi" w:hAnsiTheme="minorHAnsi" w:cstheme="minorHAnsi"/>
                <w:sz w:val="22"/>
                <w:szCs w:val="22"/>
              </w:rPr>
              <w:t xml:space="preserve"> appropriate cleaning and disinfecting measures 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their</w:t>
            </w:r>
            <w:r w:rsidRPr="00FB20D4">
              <w:rPr>
                <w:rFonts w:asciiTheme="minorHAnsi" w:hAnsiTheme="minorHAnsi" w:cstheme="minorHAnsi"/>
                <w:sz w:val="22"/>
                <w:szCs w:val="22"/>
              </w:rPr>
              <w:t xml:space="preserve"> workplace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which may include;</w:t>
            </w:r>
          </w:p>
          <w:p w:rsidR="00FB20D4" w:rsidRDefault="00FB20D4" w:rsidP="00FB20D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2"/>
              </w:rPr>
            </w:pPr>
            <w:r w:rsidRPr="00FB20D4">
              <w:rPr>
                <w:rFonts w:asciiTheme="minorHAnsi" w:hAnsiTheme="minorHAnsi" w:cstheme="minorHAnsi"/>
                <w:szCs w:val="22"/>
              </w:rPr>
              <w:t xml:space="preserve">A combination of cleaning and disinfection </w:t>
            </w:r>
            <w:r w:rsidR="009662B2">
              <w:rPr>
                <w:rFonts w:asciiTheme="minorHAnsi" w:hAnsiTheme="minorHAnsi" w:cstheme="minorHAnsi"/>
                <w:szCs w:val="22"/>
              </w:rPr>
              <w:t xml:space="preserve">which </w:t>
            </w:r>
            <w:r w:rsidRPr="00FB20D4">
              <w:rPr>
                <w:rFonts w:asciiTheme="minorHAnsi" w:hAnsiTheme="minorHAnsi" w:cstheme="minorHAnsi"/>
                <w:szCs w:val="22"/>
              </w:rPr>
              <w:t xml:space="preserve">will be most effective in removing the COVID-19 virus. </w:t>
            </w:r>
          </w:p>
          <w:p w:rsidR="00FB20D4" w:rsidRDefault="00FB20D4" w:rsidP="00FB20D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2"/>
              </w:rPr>
            </w:pPr>
            <w:r w:rsidRPr="00FB20D4">
              <w:rPr>
                <w:rFonts w:asciiTheme="minorHAnsi" w:hAnsiTheme="minorHAnsi" w:cstheme="minorHAnsi"/>
                <w:szCs w:val="22"/>
              </w:rPr>
              <w:t xml:space="preserve">It is highly recommended that workplaces are </w:t>
            </w:r>
            <w:r w:rsidR="009662B2">
              <w:rPr>
                <w:rFonts w:asciiTheme="minorHAnsi" w:hAnsiTheme="minorHAnsi" w:cstheme="minorHAnsi"/>
                <w:szCs w:val="22"/>
              </w:rPr>
              <w:t xml:space="preserve">to </w:t>
            </w:r>
            <w:r w:rsidRPr="00FB20D4">
              <w:rPr>
                <w:rFonts w:asciiTheme="minorHAnsi" w:hAnsiTheme="minorHAnsi" w:cstheme="minorHAnsi"/>
                <w:szCs w:val="22"/>
              </w:rPr>
              <w:t>be cleaned at least daily</w:t>
            </w:r>
            <w:r w:rsidR="00AA751A">
              <w:rPr>
                <w:rFonts w:asciiTheme="minorHAnsi" w:hAnsiTheme="minorHAnsi" w:cstheme="minorHAnsi"/>
                <w:szCs w:val="22"/>
              </w:rPr>
              <w:t>.</w:t>
            </w:r>
            <w:r w:rsidRPr="00FB20D4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FB20D4" w:rsidRDefault="00FB20D4" w:rsidP="00FB20D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2"/>
              </w:rPr>
            </w:pPr>
            <w:r w:rsidRPr="00FB20D4">
              <w:rPr>
                <w:rFonts w:asciiTheme="minorHAnsi" w:hAnsiTheme="minorHAnsi" w:cstheme="minorHAnsi"/>
                <w:szCs w:val="22"/>
              </w:rPr>
              <w:t xml:space="preserve">More frequent cleaning may be required in some circumstances. For example, if your </w:t>
            </w:r>
            <w:r>
              <w:rPr>
                <w:rFonts w:asciiTheme="minorHAnsi" w:hAnsiTheme="minorHAnsi" w:cstheme="minorHAnsi"/>
                <w:szCs w:val="22"/>
              </w:rPr>
              <w:t>volunteers</w:t>
            </w:r>
            <w:r w:rsidRPr="00FB20D4">
              <w:rPr>
                <w:rFonts w:asciiTheme="minorHAnsi" w:hAnsiTheme="minorHAnsi" w:cstheme="minorHAnsi"/>
                <w:szCs w:val="22"/>
              </w:rPr>
              <w:t xml:space="preserve"> operate in shifts, workplaces should be cleaned between shifts. </w:t>
            </w:r>
          </w:p>
          <w:p w:rsidR="00FB20D4" w:rsidRPr="00FB20D4" w:rsidRDefault="00FB20D4" w:rsidP="00FB20D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2"/>
              </w:rPr>
            </w:pPr>
            <w:r w:rsidRPr="00FB20D4">
              <w:rPr>
                <w:rFonts w:asciiTheme="minorHAnsi" w:hAnsiTheme="minorHAnsi" w:cstheme="minorHAnsi"/>
                <w:szCs w:val="22"/>
              </w:rPr>
              <w:t xml:space="preserve">If equipment is shared between </w:t>
            </w:r>
            <w:r>
              <w:rPr>
                <w:rFonts w:asciiTheme="minorHAnsi" w:hAnsiTheme="minorHAnsi" w:cstheme="minorHAnsi"/>
                <w:szCs w:val="22"/>
              </w:rPr>
              <w:t>volunteers</w:t>
            </w:r>
            <w:r w:rsidRPr="00FB20D4">
              <w:rPr>
                <w:rFonts w:asciiTheme="minorHAnsi" w:hAnsiTheme="minorHAnsi" w:cstheme="minorHAnsi"/>
                <w:szCs w:val="22"/>
              </w:rPr>
              <w:t>, it should be cleaned between uses, where practicable.</w:t>
            </w:r>
          </w:p>
          <w:p w:rsidR="009662B2" w:rsidRDefault="00FB20D4" w:rsidP="00FB20D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2"/>
              </w:rPr>
            </w:pPr>
            <w:r w:rsidRPr="00FB20D4">
              <w:rPr>
                <w:rFonts w:asciiTheme="minorHAnsi" w:hAnsiTheme="minorHAnsi" w:cstheme="minorHAnsi"/>
                <w:szCs w:val="22"/>
              </w:rPr>
              <w:t>Cleaning with detergent and water is usually sufficient for routine cleaning.</w:t>
            </w:r>
          </w:p>
          <w:p w:rsidR="009662B2" w:rsidRPr="009662B2" w:rsidRDefault="009662B2" w:rsidP="009662B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662F7B" w:rsidRPr="009662B2" w:rsidRDefault="009662B2" w:rsidP="009662B2">
            <w:pPr>
              <w:rPr>
                <w:rFonts w:asciiTheme="minorHAnsi" w:hAnsiTheme="minorHAnsi" w:cstheme="minorHAnsi"/>
                <w:i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NOTE: </w:t>
            </w:r>
            <w:r w:rsidRPr="009662B2">
              <w:rPr>
                <w:rFonts w:asciiTheme="minorHAnsi" w:hAnsiTheme="minorHAnsi" w:cstheme="minorHAnsi"/>
                <w:i/>
                <w:sz w:val="22"/>
                <w:szCs w:val="22"/>
              </w:rPr>
              <w:t>Enhanced cleaning will be undertaken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by the University</w:t>
            </w:r>
            <w:r w:rsidRPr="009662B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across all campuses, including high touch areas.</w:t>
            </w:r>
          </w:p>
        </w:tc>
      </w:tr>
      <w:tr w:rsidR="00662F7B" w:rsidRPr="00C334E7" w:rsidTr="00AA751A">
        <w:trPr>
          <w:trHeight w:val="693"/>
        </w:trPr>
        <w:tc>
          <w:tcPr>
            <w:tcW w:w="1106" w:type="dxa"/>
            <w:tcBorders>
              <w:top w:val="nil"/>
              <w:bottom w:val="single" w:sz="4" w:space="0" w:color="auto"/>
            </w:tcBorders>
            <w:vAlign w:val="center"/>
          </w:tcPr>
          <w:p w:rsidR="00662F7B" w:rsidRPr="00C334E7" w:rsidRDefault="00662F7B" w:rsidP="00CB497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662F7B" w:rsidRPr="00662F7B" w:rsidRDefault="00662F7B" w:rsidP="00CB497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Explain </w:t>
            </w:r>
            <w:r w:rsidR="00FB20D4">
              <w:rPr>
                <w:rFonts w:asciiTheme="minorHAnsi" w:hAnsiTheme="minorHAnsi" w:cstheme="minorHAnsi"/>
                <w:b/>
                <w:sz w:val="22"/>
                <w:szCs w:val="22"/>
              </w:rPr>
              <w:t>cleaning requirements needed by volunteers</w:t>
            </w:r>
            <w:r w:rsidR="009662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9662B2">
              <w:rPr>
                <w:rFonts w:asciiTheme="minorHAnsi" w:hAnsiTheme="minorHAnsi" w:cstheme="minorHAnsi"/>
                <w:b/>
                <w:sz w:val="22"/>
                <w:szCs w:val="22"/>
              </w:rPr>
              <w:t>eg.</w:t>
            </w:r>
            <w:proofErr w:type="spellEnd"/>
            <w:r w:rsidR="009662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cleaning down desk, keyboard, mouse and phone at end of their shift, cleaning of equipment and tools</w:t>
            </w:r>
            <w:r w:rsidRPr="00662F7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9662B2">
              <w:rPr>
                <w:rFonts w:asciiTheme="minorHAnsi" w:hAnsiTheme="minorHAnsi" w:cstheme="minorHAnsi"/>
                <w:b/>
                <w:sz w:val="22"/>
                <w:szCs w:val="22"/>
              </w:rPr>
              <w:t>at the end of their shift.</w:t>
            </w:r>
            <w:r w:rsidR="000573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To minimise </w:t>
            </w:r>
            <w:proofErr w:type="gramStart"/>
            <w:r w:rsidR="000573B7">
              <w:rPr>
                <w:rFonts w:asciiTheme="minorHAnsi" w:hAnsiTheme="minorHAnsi" w:cstheme="minorHAnsi"/>
                <w:b/>
                <w:sz w:val="22"/>
                <w:szCs w:val="22"/>
              </w:rPr>
              <w:t>risk</w:t>
            </w:r>
            <w:proofErr w:type="gramEnd"/>
            <w:r w:rsidR="000573B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we recommend no sharing of desks/equipment on same day of volunteering.</w:t>
            </w:r>
          </w:p>
        </w:tc>
      </w:tr>
      <w:tr w:rsidR="00E56F8E" w:rsidRPr="00C334E7" w:rsidTr="00AA751A">
        <w:trPr>
          <w:trHeight w:val="284"/>
        </w:trPr>
        <w:tc>
          <w:tcPr>
            <w:tcW w:w="10207" w:type="dxa"/>
            <w:gridSpan w:val="2"/>
            <w:shd w:val="clear" w:color="auto" w:fill="336699"/>
            <w:vAlign w:val="center"/>
          </w:tcPr>
          <w:p w:rsidR="00E56F8E" w:rsidRPr="00C334E7" w:rsidRDefault="00E56F8E" w:rsidP="00CB4971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COVID-19 </w:t>
            </w:r>
            <w:r w:rsidR="0003013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REPORTING</w:t>
            </w:r>
          </w:p>
        </w:tc>
      </w:tr>
      <w:tr w:rsidR="00E56F8E" w:rsidRPr="00C334E7" w:rsidTr="00CB4971">
        <w:trPr>
          <w:trHeight w:val="714"/>
        </w:trPr>
        <w:tc>
          <w:tcPr>
            <w:tcW w:w="1106" w:type="dxa"/>
            <w:vAlign w:val="center"/>
          </w:tcPr>
          <w:p w:rsidR="00E56F8E" w:rsidRPr="00C334E7" w:rsidRDefault="002F7AD3" w:rsidP="00CB497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912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F8E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  <w:p w:rsidR="00E56F8E" w:rsidRPr="00C334E7" w:rsidRDefault="00E56F8E" w:rsidP="00CB4971">
            <w:pPr>
              <w:jc w:val="center"/>
              <w:rPr>
                <w:rFonts w:ascii="Segoe UI Symbol" w:eastAsia="MS Gothic" w:hAnsi="Segoe UI Symbol" w:cs="Segoe UI Symbol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E56F8E" w:rsidRPr="00E56F8E" w:rsidRDefault="00030130" w:rsidP="00CB497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Explain to volunteers the</w:t>
            </w:r>
            <w:r w:rsidR="00E56F8E">
              <w:rPr>
                <w:rFonts w:asciiTheme="minorHAnsi" w:hAnsiTheme="minorHAnsi" w:cstheme="minorHAnsi"/>
                <w:sz w:val="22"/>
                <w:szCs w:val="22"/>
              </w:rPr>
              <w:t xml:space="preserve"> importance to </w:t>
            </w:r>
            <w:r w:rsidR="00E56F8E" w:rsidRPr="00E56F8E">
              <w:rPr>
                <w:rFonts w:asciiTheme="minorHAnsi" w:hAnsiTheme="minorHAnsi" w:cstheme="minorHAnsi"/>
                <w:sz w:val="22"/>
                <w:szCs w:val="22"/>
              </w:rPr>
              <w:t xml:space="preserve">not attend campus if </w:t>
            </w:r>
            <w:r w:rsidR="00E56F8E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 are </w:t>
            </w:r>
            <w:r w:rsidR="00E56F8E" w:rsidRPr="00E56F8E">
              <w:rPr>
                <w:rFonts w:asciiTheme="minorHAnsi" w:hAnsiTheme="minorHAnsi" w:cstheme="minorHAnsi"/>
                <w:sz w:val="22"/>
                <w:szCs w:val="22"/>
              </w:rPr>
              <w:t>unwell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if they have been </w:t>
            </w:r>
            <w:r w:rsidR="00E56F8E" w:rsidRPr="00E56F8E">
              <w:rPr>
                <w:rFonts w:asciiTheme="minorHAnsi" w:hAnsiTheme="minorHAnsi" w:cstheme="minorHAnsi"/>
                <w:sz w:val="22"/>
                <w:szCs w:val="22"/>
              </w:rPr>
              <w:t xml:space="preserve">diagnosed with COVID-19, they must follow the directions from medical authorities, including instructions about isolation. Importantly, they must advise the University by contacting their volunteer coordinator/supervisor who should then advise the </w:t>
            </w:r>
            <w:hyperlink r:id="rId9" w:history="1">
              <w:r w:rsidRPr="00CE2E1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hswteam@adelaide.edu.au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56F8E" w:rsidRPr="00E56F8E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hyperlink r:id="rId10" w:history="1">
              <w:r w:rsidRPr="00CE2E1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volunteer@adelaide.edu.au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56F8E" w:rsidRPr="00E56F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30130" w:rsidRDefault="00030130" w:rsidP="00CB497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56F8E" w:rsidRPr="00C334E7" w:rsidRDefault="00E56F8E" w:rsidP="00CB497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56F8E">
              <w:rPr>
                <w:rFonts w:asciiTheme="minorHAnsi" w:hAnsiTheme="minorHAnsi" w:cstheme="minorHAnsi"/>
                <w:sz w:val="22"/>
                <w:szCs w:val="22"/>
              </w:rPr>
              <w:t xml:space="preserve">The university encourages the use of the </w:t>
            </w:r>
            <w:proofErr w:type="spellStart"/>
            <w:r w:rsidRPr="00E56F8E">
              <w:rPr>
                <w:rFonts w:asciiTheme="minorHAnsi" w:hAnsiTheme="minorHAnsi" w:cstheme="minorHAnsi"/>
                <w:sz w:val="22"/>
                <w:szCs w:val="22"/>
              </w:rPr>
              <w:t>COVIDSafe</w:t>
            </w:r>
            <w:proofErr w:type="spellEnd"/>
            <w:r w:rsidRPr="00E56F8E">
              <w:rPr>
                <w:rFonts w:asciiTheme="minorHAnsi" w:hAnsiTheme="minorHAnsi" w:cstheme="minorHAnsi"/>
                <w:sz w:val="22"/>
                <w:szCs w:val="22"/>
              </w:rPr>
              <w:t xml:space="preserve"> App by all volunteers, remaining respectful of their right to choose. This will assist with contact tracing should a confirmed case be identified.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importance </w:t>
            </w:r>
          </w:p>
        </w:tc>
      </w:tr>
    </w:tbl>
    <w:p w:rsidR="00526E10" w:rsidRPr="002760D6" w:rsidRDefault="00526E10">
      <w:pPr>
        <w:rPr>
          <w:sz w:val="14"/>
          <w:szCs w:val="14"/>
        </w:rPr>
      </w:pPr>
    </w:p>
    <w:p w:rsidR="00526E10" w:rsidRDefault="00526E10"/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9101"/>
      </w:tblGrid>
      <w:tr w:rsidR="00AA751A" w:rsidRPr="00C334E7" w:rsidTr="00AA751A">
        <w:trPr>
          <w:trHeight w:val="284"/>
        </w:trPr>
        <w:tc>
          <w:tcPr>
            <w:tcW w:w="10207" w:type="dxa"/>
            <w:gridSpan w:val="2"/>
            <w:shd w:val="clear" w:color="auto" w:fill="336699"/>
            <w:vAlign w:val="center"/>
          </w:tcPr>
          <w:p w:rsidR="00AA751A" w:rsidRPr="00C334E7" w:rsidRDefault="00AA751A" w:rsidP="00CB497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334E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Other </w:t>
            </w:r>
          </w:p>
        </w:tc>
      </w:tr>
      <w:tr w:rsidR="00662F7B" w:rsidRPr="00C334E7" w:rsidTr="008C25F9">
        <w:trPr>
          <w:trHeight w:val="706"/>
        </w:trPr>
        <w:tc>
          <w:tcPr>
            <w:tcW w:w="1106" w:type="dxa"/>
            <w:tcBorders>
              <w:top w:val="single" w:sz="4" w:space="0" w:color="auto"/>
              <w:bottom w:val="nil"/>
            </w:tcBorders>
            <w:vAlign w:val="center"/>
          </w:tcPr>
          <w:p w:rsidR="008C25F9" w:rsidRPr="00C334E7" w:rsidRDefault="002F7AD3" w:rsidP="008C25F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9788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25F9" w:rsidRPr="00C334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:rsidR="00662F7B" w:rsidRDefault="00662F7B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662F7B" w:rsidRPr="00C334E7" w:rsidRDefault="008C25F9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 outlined in </w:t>
            </w:r>
            <w:r w:rsidR="006208FF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general induction </w:t>
            </w:r>
            <w:r w:rsidRPr="008C25F9">
              <w:rPr>
                <w:rFonts w:asciiTheme="minorHAnsi" w:hAnsiTheme="minorHAnsi" w:cstheme="minorHAnsi"/>
                <w:sz w:val="22"/>
                <w:szCs w:val="22"/>
              </w:rPr>
              <w:t>volunteer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8C25F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should</w:t>
            </w:r>
            <w:r w:rsidRPr="008C25F9">
              <w:rPr>
                <w:rFonts w:asciiTheme="minorHAnsi" w:hAnsiTheme="minorHAnsi" w:cstheme="minorHAnsi"/>
                <w:sz w:val="22"/>
                <w:szCs w:val="22"/>
              </w:rPr>
              <w:t xml:space="preserve"> follow instructions in accordance with the University’s Health Safety and Wellbeing Policy.</w:t>
            </w:r>
          </w:p>
        </w:tc>
      </w:tr>
      <w:tr w:rsidR="008C25F9" w:rsidRPr="00C334E7" w:rsidTr="006208FF">
        <w:trPr>
          <w:trHeight w:val="843"/>
        </w:trPr>
        <w:tc>
          <w:tcPr>
            <w:tcW w:w="1106" w:type="dxa"/>
            <w:vAlign w:val="center"/>
          </w:tcPr>
          <w:p w:rsidR="008C25F9" w:rsidRPr="00C334E7" w:rsidRDefault="002F7AD3" w:rsidP="008C25F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1332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25F9" w:rsidRPr="00C334E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:rsidR="008C25F9" w:rsidRDefault="008C25F9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8C25F9" w:rsidRPr="00C334E7" w:rsidRDefault="008C25F9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73B7">
              <w:rPr>
                <w:rFonts w:asciiTheme="minorHAnsi" w:hAnsiTheme="minorHAnsi" w:cstheme="minorHAnsi"/>
                <w:sz w:val="22"/>
                <w:szCs w:val="22"/>
              </w:rPr>
              <w:t xml:space="preserve">In the event of an emergency evacuation, physical </w:t>
            </w:r>
            <w:proofErr w:type="gramStart"/>
            <w:r w:rsidRPr="000573B7">
              <w:rPr>
                <w:rFonts w:asciiTheme="minorHAnsi" w:hAnsiTheme="minorHAnsi" w:cstheme="minorHAnsi"/>
                <w:sz w:val="22"/>
                <w:szCs w:val="22"/>
              </w:rPr>
              <w:t>distancing  measures</w:t>
            </w:r>
            <w:proofErr w:type="gramEnd"/>
            <w:r w:rsidRPr="000573B7">
              <w:rPr>
                <w:rFonts w:asciiTheme="minorHAnsi" w:hAnsiTheme="minorHAnsi" w:cstheme="minorHAnsi"/>
                <w:sz w:val="22"/>
                <w:szCs w:val="22"/>
              </w:rPr>
              <w:t xml:space="preserve"> will be relaxed while exiting the building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Volunteers to follow </w:t>
            </w:r>
            <w:r w:rsidR="00455EDB">
              <w:rPr>
                <w:rFonts w:asciiTheme="minorHAnsi" w:hAnsiTheme="minorHAnsi" w:cstheme="minorHAnsi"/>
                <w:sz w:val="22"/>
                <w:szCs w:val="22"/>
              </w:rPr>
              <w:t xml:space="preserve">emergency management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instructions</w:t>
            </w:r>
            <w:r w:rsidR="006208FF">
              <w:rPr>
                <w:rFonts w:asciiTheme="minorHAnsi" w:hAnsiTheme="minorHAnsi" w:cstheme="minorHAnsi"/>
                <w:sz w:val="22"/>
                <w:szCs w:val="22"/>
              </w:rPr>
              <w:t xml:space="preserve"> as outlined in general induction.</w:t>
            </w:r>
          </w:p>
        </w:tc>
      </w:tr>
      <w:tr w:rsidR="00442895" w:rsidRPr="00C334E7" w:rsidTr="003E37B0">
        <w:trPr>
          <w:trHeight w:val="714"/>
        </w:trPr>
        <w:tc>
          <w:tcPr>
            <w:tcW w:w="1106" w:type="dxa"/>
            <w:vAlign w:val="center"/>
          </w:tcPr>
          <w:p w:rsidR="00442895" w:rsidRPr="00C334E7" w:rsidRDefault="002F7AD3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5966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F8E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  <w:p w:rsidR="00442895" w:rsidRPr="00C334E7" w:rsidRDefault="00442895" w:rsidP="004428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3E37B0" w:rsidRPr="00C334E7" w:rsidRDefault="00442895" w:rsidP="004428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34E7">
              <w:rPr>
                <w:rFonts w:asciiTheme="minorHAnsi" w:hAnsiTheme="minorHAnsi" w:cstheme="minorHAnsi"/>
                <w:sz w:val="22"/>
                <w:szCs w:val="22"/>
              </w:rPr>
              <w:t xml:space="preserve">The importance of discussing any specific requirements </w:t>
            </w:r>
            <w:r w:rsidR="003D4AF0">
              <w:rPr>
                <w:rFonts w:asciiTheme="minorHAnsi" w:hAnsiTheme="minorHAnsi" w:cstheme="minorHAnsi"/>
                <w:sz w:val="22"/>
                <w:szCs w:val="22"/>
              </w:rPr>
              <w:t>or</w:t>
            </w:r>
            <w:r w:rsidRPr="00C334E7">
              <w:rPr>
                <w:rFonts w:asciiTheme="minorHAnsi" w:hAnsiTheme="minorHAnsi" w:cstheme="minorHAnsi"/>
                <w:sz w:val="22"/>
                <w:szCs w:val="22"/>
              </w:rPr>
              <w:t xml:space="preserve"> additional assistance </w:t>
            </w:r>
            <w:r w:rsidR="003E37B0">
              <w:rPr>
                <w:rFonts w:asciiTheme="minorHAnsi" w:hAnsiTheme="minorHAnsi" w:cstheme="minorHAnsi"/>
                <w:sz w:val="22"/>
                <w:szCs w:val="22"/>
              </w:rPr>
              <w:t>needed to complete volunteering</w:t>
            </w:r>
            <w:r w:rsidRPr="00C334E7">
              <w:rPr>
                <w:rFonts w:asciiTheme="minorHAnsi" w:hAnsiTheme="minorHAnsi" w:cstheme="minorHAnsi"/>
                <w:sz w:val="22"/>
                <w:szCs w:val="22"/>
              </w:rPr>
              <w:t xml:space="preserve"> role. e.g. building access, workstation modification</w:t>
            </w:r>
            <w:r w:rsidR="003E37B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030130" w:rsidRPr="00C334E7" w:rsidTr="003E37B0">
        <w:trPr>
          <w:trHeight w:val="714"/>
        </w:trPr>
        <w:tc>
          <w:tcPr>
            <w:tcW w:w="1106" w:type="dxa"/>
            <w:vAlign w:val="center"/>
          </w:tcPr>
          <w:p w:rsidR="00030130" w:rsidRDefault="00030130" w:rsidP="00442895">
            <w:pPr>
              <w:jc w:val="center"/>
              <w:rPr>
                <w:rFonts w:ascii="MS Gothic" w:eastAsia="MS Gothic" w:hAnsi="MS Gothic" w:cstheme="minorHAnsi"/>
                <w:sz w:val="22"/>
                <w:szCs w:val="22"/>
              </w:rPr>
            </w:pPr>
          </w:p>
        </w:tc>
        <w:tc>
          <w:tcPr>
            <w:tcW w:w="9101" w:type="dxa"/>
            <w:vAlign w:val="center"/>
          </w:tcPr>
          <w:p w:rsidR="00030130" w:rsidRPr="00030130" w:rsidRDefault="00030130" w:rsidP="00442895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30130">
              <w:rPr>
                <w:rFonts w:asciiTheme="minorHAnsi" w:hAnsiTheme="minorHAnsi" w:cstheme="minorHAnsi"/>
                <w:i/>
                <w:sz w:val="22"/>
                <w:szCs w:val="22"/>
              </w:rPr>
              <w:t>Other specific requirements</w:t>
            </w:r>
          </w:p>
        </w:tc>
      </w:tr>
    </w:tbl>
    <w:p w:rsidR="00E56F8E" w:rsidRDefault="00E56F8E"/>
    <w:p w:rsidR="00526E10" w:rsidRDefault="00526E10"/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678"/>
        <w:gridCol w:w="1843"/>
        <w:gridCol w:w="1701"/>
      </w:tblGrid>
      <w:tr w:rsidR="00442895" w:rsidRPr="00C334E7" w:rsidTr="00526E10">
        <w:trPr>
          <w:trHeight w:val="283"/>
        </w:trPr>
        <w:tc>
          <w:tcPr>
            <w:tcW w:w="10207" w:type="dxa"/>
            <w:gridSpan w:val="4"/>
            <w:shd w:val="clear" w:color="auto" w:fill="365F91" w:themeFill="accent1" w:themeFillShade="BF"/>
          </w:tcPr>
          <w:p w:rsidR="00442895" w:rsidRPr="00C334E7" w:rsidRDefault="003F0D76" w:rsidP="00442895">
            <w:pPr>
              <w:spacing w:line="240" w:lineRule="atLea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F0D7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INDUCTION ATTENDANCE</w:t>
            </w:r>
          </w:p>
        </w:tc>
      </w:tr>
      <w:tr w:rsidR="00D41AE3" w:rsidRPr="00D41AE3" w:rsidTr="00526E1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E3" w:rsidRPr="00D41AE3" w:rsidRDefault="00D41AE3" w:rsidP="00CB4971">
            <w:pPr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</w:pPr>
            <w:r w:rsidRPr="00D41AE3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Name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AE3" w:rsidRPr="00D41AE3" w:rsidRDefault="00D41AE3" w:rsidP="00CB4971">
            <w:pPr>
              <w:rPr>
                <w:rFonts w:ascii="Calibri" w:hAnsi="Calibri"/>
                <w:b/>
                <w:noProof/>
                <w:sz w:val="22"/>
                <w:szCs w:val="22"/>
                <w:lang w:val="en-US" w:eastAsia="zh-T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41AE3" w:rsidRPr="00D41AE3" w:rsidRDefault="00526E10" w:rsidP="00CB4971">
            <w:pPr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Induction date</w:t>
            </w:r>
            <w:r w:rsidR="00D41AE3" w:rsidRPr="00D41AE3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1AE3" w:rsidRPr="00D41AE3" w:rsidRDefault="00D41AE3" w:rsidP="00CB4971">
            <w:pPr>
              <w:rPr>
                <w:rFonts w:ascii="Calibri" w:hAnsi="Calibri"/>
                <w:b/>
                <w:noProof/>
                <w:sz w:val="22"/>
                <w:szCs w:val="22"/>
                <w:lang w:val="en-US" w:eastAsia="zh-TW"/>
              </w:rPr>
            </w:pPr>
          </w:p>
        </w:tc>
      </w:tr>
      <w:tr w:rsidR="00D41AE3" w:rsidRPr="00D41AE3" w:rsidTr="00526E1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E3" w:rsidRPr="00D41AE3" w:rsidRDefault="00D41AE3" w:rsidP="00CB4971">
            <w:pPr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</w:pPr>
            <w:r w:rsidRPr="00D41AE3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Position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AE3" w:rsidRPr="00D41AE3" w:rsidRDefault="00D41AE3" w:rsidP="00CB4971">
            <w:pPr>
              <w:rPr>
                <w:rFonts w:ascii="Calibri" w:hAnsi="Calibri"/>
                <w:b/>
                <w:noProof/>
                <w:sz w:val="22"/>
                <w:szCs w:val="22"/>
                <w:lang w:val="en-US" w:eastAsia="zh-T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41AE3" w:rsidRPr="00D41AE3" w:rsidRDefault="00D41AE3" w:rsidP="00CB4971">
            <w:pPr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</w:pPr>
            <w:r w:rsidRPr="00D41AE3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 xml:space="preserve">Next </w:t>
            </w:r>
            <w:r w:rsidR="00526E10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induction</w:t>
            </w:r>
            <w:r w:rsidRPr="00D41AE3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1AE3" w:rsidRPr="00D41AE3" w:rsidRDefault="00D41AE3" w:rsidP="00CB4971">
            <w:pPr>
              <w:rPr>
                <w:rFonts w:ascii="Calibri" w:hAnsi="Calibri"/>
                <w:b/>
                <w:noProof/>
                <w:sz w:val="22"/>
                <w:szCs w:val="22"/>
                <w:lang w:val="en-US" w:eastAsia="zh-TW"/>
              </w:rPr>
            </w:pPr>
          </w:p>
        </w:tc>
      </w:tr>
      <w:tr w:rsidR="00D41AE3" w:rsidRPr="00D41AE3" w:rsidTr="00526E1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AE3" w:rsidRPr="00D41AE3" w:rsidRDefault="00D41AE3" w:rsidP="00CB4971">
            <w:pPr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</w:pPr>
            <w:r w:rsidRPr="00D41AE3">
              <w:rPr>
                <w:rFonts w:ascii="Calibri" w:hAnsi="Calibri"/>
                <w:noProof/>
                <w:sz w:val="22"/>
                <w:szCs w:val="22"/>
                <w:lang w:val="en-US" w:eastAsia="zh-TW"/>
              </w:rPr>
              <w:t>Volunteer Program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AE3" w:rsidRPr="00D41AE3" w:rsidRDefault="00D41AE3" w:rsidP="00CB4971">
            <w:pPr>
              <w:rPr>
                <w:rFonts w:ascii="Calibri" w:hAnsi="Calibri"/>
                <w:b/>
                <w:noProof/>
                <w:sz w:val="22"/>
                <w:szCs w:val="22"/>
                <w:lang w:val="en-US" w:eastAsia="zh-TW"/>
              </w:rPr>
            </w:pPr>
          </w:p>
        </w:tc>
      </w:tr>
    </w:tbl>
    <w:p w:rsidR="00526E10" w:rsidRDefault="00526E10"/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103"/>
      </w:tblGrid>
      <w:tr w:rsidR="00526E10" w:rsidRPr="00526E10" w:rsidTr="00526E10">
        <w:trPr>
          <w:trHeight w:val="284"/>
        </w:trPr>
        <w:tc>
          <w:tcPr>
            <w:tcW w:w="10207" w:type="dxa"/>
            <w:gridSpan w:val="2"/>
            <w:shd w:val="clear" w:color="auto" w:fill="336699"/>
            <w:vAlign w:val="center"/>
          </w:tcPr>
          <w:p w:rsidR="00442895" w:rsidRPr="00526E10" w:rsidRDefault="00D41AE3" w:rsidP="00442895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526E1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VOLUNTEERS</w:t>
            </w:r>
            <w:r w:rsidR="00526E10" w:rsidRPr="00526E1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336699"/>
            <w:vAlign w:val="center"/>
          </w:tcPr>
          <w:p w:rsidR="00442895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  <w:r w:rsidRPr="00526E10"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5103" w:type="dxa"/>
            <w:shd w:val="clear" w:color="auto" w:fill="336699"/>
            <w:vAlign w:val="center"/>
          </w:tcPr>
          <w:p w:rsidR="00442895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26E1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Signature</w:t>
            </w: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526E10" w:rsidRPr="00526E10" w:rsidTr="00526E10">
        <w:trPr>
          <w:trHeight w:val="283"/>
        </w:trPr>
        <w:tc>
          <w:tcPr>
            <w:tcW w:w="5104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spacing w:line="240" w:lineRule="atLeast"/>
              <w:rPr>
                <w:rFonts w:asciiTheme="minorHAnsi" w:eastAsia="MS Gothic" w:hAnsiTheme="minorHAnsi" w:cs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526E10" w:rsidRPr="00526E10" w:rsidRDefault="00526E10" w:rsidP="00526E10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</w:tbl>
    <w:p w:rsidR="00553C8E" w:rsidRDefault="00553C8E">
      <w:pPr>
        <w:rPr>
          <w:rFonts w:ascii="Arial Narrow" w:hAnsi="Arial Narrow" w:cs="NewsGothicBT-Roman"/>
          <w:sz w:val="18"/>
          <w:szCs w:val="18"/>
          <w:highlight w:val="yellow"/>
        </w:rPr>
      </w:pPr>
    </w:p>
    <w:sectPr w:rsidR="00553C8E" w:rsidSect="00AA75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247" w:right="1134" w:bottom="851" w:left="1134" w:header="567" w:footer="7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DEE" w:rsidRDefault="00223DEE" w:rsidP="00734DEC">
      <w:r>
        <w:separator/>
      </w:r>
    </w:p>
  </w:endnote>
  <w:endnote w:type="continuationSeparator" w:id="0">
    <w:p w:rsidR="00223DEE" w:rsidRDefault="00223DEE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017" w:rsidRPr="007A3637" w:rsidRDefault="00686017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686017" w:rsidRDefault="006860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0D6" w:rsidRPr="002760D6" w:rsidRDefault="002760D6" w:rsidP="002760D6">
    <w:pPr>
      <w:rPr>
        <w:rFonts w:asciiTheme="minorHAnsi" w:hAnsiTheme="minorHAnsi" w:cstheme="minorHAnsi"/>
        <w:sz w:val="14"/>
        <w:szCs w:val="14"/>
      </w:rPr>
    </w:pPr>
    <w:r w:rsidRPr="002760D6">
      <w:rPr>
        <w:rFonts w:asciiTheme="minorHAnsi" w:hAnsiTheme="minorHAnsi" w:cstheme="minorHAnsi"/>
        <w:sz w:val="14"/>
        <w:szCs w:val="14"/>
      </w:rPr>
      <w:t>Appendix 4 of University Volunteer Program, Framework for return to campus for volunteer activities</w:t>
    </w:r>
  </w:p>
  <w:p w:rsidR="002760D6" w:rsidRDefault="002760D6" w:rsidP="002760D6">
    <w:pPr>
      <w:pStyle w:val="Footer"/>
      <w:rPr>
        <w:rFonts w:asciiTheme="minorHAnsi" w:hAnsiTheme="minorHAnsi" w:cstheme="minorHAnsi"/>
        <w:sz w:val="14"/>
        <w:szCs w:val="14"/>
      </w:rPr>
    </w:pPr>
    <w:r w:rsidRPr="002760D6">
      <w:rPr>
        <w:rFonts w:asciiTheme="minorHAnsi" w:hAnsiTheme="minorHAnsi" w:cstheme="minorHAnsi"/>
        <w:sz w:val="14"/>
        <w:szCs w:val="14"/>
      </w:rPr>
      <w:t>Lea</w:t>
    </w:r>
    <w:r w:rsidR="002F7AD3">
      <w:rPr>
        <w:rFonts w:asciiTheme="minorHAnsi" w:hAnsiTheme="minorHAnsi" w:cstheme="minorHAnsi"/>
        <w:sz w:val="14"/>
        <w:szCs w:val="14"/>
      </w:rPr>
      <w:t>h</w:t>
    </w:r>
    <w:r w:rsidRPr="002760D6">
      <w:rPr>
        <w:rFonts w:asciiTheme="minorHAnsi" w:hAnsiTheme="minorHAnsi" w:cstheme="minorHAnsi"/>
        <w:sz w:val="14"/>
        <w:szCs w:val="14"/>
      </w:rPr>
      <w:t xml:space="preserve"> Grantham, Director Partnerships &amp; Corporate Relations/Kerry James, Volunteer Program Coordinator – External Relations Branch</w:t>
    </w:r>
  </w:p>
  <w:p w:rsidR="002F7AD3" w:rsidRPr="002F7AD3" w:rsidRDefault="002F7AD3" w:rsidP="002F7AD3">
    <w:pPr>
      <w:pStyle w:val="Footer"/>
      <w:jc w:val="right"/>
      <w:rPr>
        <w:rFonts w:asciiTheme="minorHAnsi" w:hAnsiTheme="minorHAnsi" w:cstheme="minorHAnsi"/>
        <w:sz w:val="14"/>
        <w:szCs w:val="14"/>
      </w:rPr>
    </w:pPr>
    <w:r w:rsidRPr="002F7AD3">
      <w:rPr>
        <w:rFonts w:asciiTheme="minorHAnsi" w:hAnsiTheme="minorHAnsi" w:cstheme="minorHAnsi"/>
        <w:sz w:val="14"/>
        <w:szCs w:val="14"/>
      </w:rPr>
      <w:t xml:space="preserve">Page </w:t>
    </w:r>
    <w:r w:rsidRPr="002F7AD3">
      <w:rPr>
        <w:rFonts w:asciiTheme="minorHAnsi" w:hAnsiTheme="minorHAnsi" w:cstheme="minorHAnsi"/>
        <w:b/>
        <w:bCs/>
        <w:sz w:val="14"/>
        <w:szCs w:val="14"/>
      </w:rPr>
      <w:fldChar w:fldCharType="begin"/>
    </w:r>
    <w:r w:rsidRPr="002F7AD3">
      <w:rPr>
        <w:rFonts w:asciiTheme="minorHAnsi" w:hAnsiTheme="minorHAnsi" w:cstheme="minorHAnsi"/>
        <w:b/>
        <w:bCs/>
        <w:sz w:val="14"/>
        <w:szCs w:val="14"/>
      </w:rPr>
      <w:instrText xml:space="preserve"> PAGE  \* Arabic  \* MERGEFORMAT </w:instrText>
    </w:r>
    <w:r w:rsidRPr="002F7AD3">
      <w:rPr>
        <w:rFonts w:asciiTheme="minorHAnsi" w:hAnsiTheme="minorHAnsi" w:cstheme="minorHAnsi"/>
        <w:b/>
        <w:bCs/>
        <w:sz w:val="14"/>
        <w:szCs w:val="14"/>
      </w:rPr>
      <w:fldChar w:fldCharType="separate"/>
    </w:r>
    <w:r w:rsidRPr="002F7AD3">
      <w:rPr>
        <w:rFonts w:asciiTheme="minorHAnsi" w:hAnsiTheme="minorHAnsi" w:cstheme="minorHAnsi"/>
        <w:b/>
        <w:bCs/>
        <w:noProof/>
        <w:sz w:val="14"/>
        <w:szCs w:val="14"/>
      </w:rPr>
      <w:t>1</w:t>
    </w:r>
    <w:r w:rsidRPr="002F7AD3">
      <w:rPr>
        <w:rFonts w:asciiTheme="minorHAnsi" w:hAnsiTheme="minorHAnsi" w:cstheme="minorHAnsi"/>
        <w:b/>
        <w:bCs/>
        <w:sz w:val="14"/>
        <w:szCs w:val="14"/>
      </w:rPr>
      <w:fldChar w:fldCharType="end"/>
    </w:r>
    <w:r w:rsidRPr="002F7AD3">
      <w:rPr>
        <w:rFonts w:asciiTheme="minorHAnsi" w:hAnsiTheme="minorHAnsi" w:cstheme="minorHAnsi"/>
        <w:sz w:val="14"/>
        <w:szCs w:val="14"/>
      </w:rPr>
      <w:t xml:space="preserve"> of </w:t>
    </w:r>
    <w:r w:rsidRPr="002F7AD3">
      <w:rPr>
        <w:rFonts w:asciiTheme="minorHAnsi" w:hAnsiTheme="minorHAnsi" w:cstheme="minorHAnsi"/>
        <w:b/>
        <w:bCs/>
        <w:sz w:val="14"/>
        <w:szCs w:val="14"/>
      </w:rPr>
      <w:fldChar w:fldCharType="begin"/>
    </w:r>
    <w:r w:rsidRPr="002F7AD3">
      <w:rPr>
        <w:rFonts w:asciiTheme="minorHAnsi" w:hAnsiTheme="minorHAnsi" w:cstheme="minorHAnsi"/>
        <w:b/>
        <w:bCs/>
        <w:sz w:val="14"/>
        <w:szCs w:val="14"/>
      </w:rPr>
      <w:instrText xml:space="preserve"> NUMPAGES  \* Arabic  \* MERGEFORMAT </w:instrText>
    </w:r>
    <w:r w:rsidRPr="002F7AD3">
      <w:rPr>
        <w:rFonts w:asciiTheme="minorHAnsi" w:hAnsiTheme="minorHAnsi" w:cstheme="minorHAnsi"/>
        <w:b/>
        <w:bCs/>
        <w:sz w:val="14"/>
        <w:szCs w:val="14"/>
      </w:rPr>
      <w:fldChar w:fldCharType="separate"/>
    </w:r>
    <w:r w:rsidRPr="002F7AD3">
      <w:rPr>
        <w:rFonts w:asciiTheme="minorHAnsi" w:hAnsiTheme="minorHAnsi" w:cstheme="minorHAnsi"/>
        <w:b/>
        <w:bCs/>
        <w:noProof/>
        <w:sz w:val="14"/>
        <w:szCs w:val="14"/>
      </w:rPr>
      <w:t>2</w:t>
    </w:r>
    <w:r w:rsidRPr="002F7AD3">
      <w:rPr>
        <w:rFonts w:asciiTheme="minorHAnsi" w:hAnsiTheme="minorHAnsi" w:cstheme="minorHAnsi"/>
        <w:b/>
        <w:bCs/>
        <w:sz w:val="14"/>
        <w:szCs w:val="14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5CD5" w:rsidRDefault="00355CD5">
    <w:pPr>
      <w:pStyle w:val="Footer"/>
      <w:jc w:val="right"/>
    </w:pPr>
  </w:p>
  <w:p w:rsidR="00686017" w:rsidRPr="007A37C1" w:rsidRDefault="00686017" w:rsidP="007A37C1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DEE" w:rsidRDefault="00223DEE" w:rsidP="00734DEC">
      <w:r>
        <w:separator/>
      </w:r>
    </w:p>
  </w:footnote>
  <w:footnote w:type="continuationSeparator" w:id="0">
    <w:p w:rsidR="00223DEE" w:rsidRDefault="00223DEE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017" w:rsidRDefault="00CA2E79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6B3E943E" wp14:editId="5AC9ECDB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9525" b="1905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985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0"/>
      <w:gridCol w:w="4382"/>
    </w:tblGrid>
    <w:tr w:rsidR="00686017" w:rsidTr="00966B5D">
      <w:tc>
        <w:tcPr>
          <w:tcW w:w="5240" w:type="dxa"/>
        </w:tcPr>
        <w:p w:rsidR="00686017" w:rsidRPr="00966B5D" w:rsidRDefault="00966B5D" w:rsidP="00686017">
          <w:pPr>
            <w:pStyle w:val="Head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>Appendix 4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br/>
          </w:r>
          <w:r w:rsidR="00686017" w:rsidRPr="00966B5D">
            <w:rPr>
              <w:rFonts w:asciiTheme="minorHAnsi" w:hAnsiTheme="minorHAnsi" w:cstheme="minorHAnsi"/>
              <w:b/>
              <w:sz w:val="22"/>
              <w:szCs w:val="22"/>
            </w:rPr>
            <w:t xml:space="preserve">HSW </w:t>
          </w:r>
          <w:r w:rsidR="00C334E7" w:rsidRPr="00966B5D">
            <w:rPr>
              <w:rFonts w:asciiTheme="minorHAnsi" w:hAnsiTheme="minorHAnsi" w:cstheme="minorHAnsi"/>
              <w:b/>
              <w:sz w:val="22"/>
              <w:szCs w:val="22"/>
            </w:rPr>
            <w:t>Volunteer Induction Checklist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t xml:space="preserve"> (Post </w:t>
          </w:r>
          <w:r w:rsidRPr="00966B5D">
            <w:rPr>
              <w:rFonts w:asciiTheme="minorHAnsi" w:hAnsiTheme="minorHAnsi" w:cstheme="minorHAnsi"/>
              <w:b/>
              <w:sz w:val="22"/>
              <w:szCs w:val="22"/>
            </w:rPr>
            <w:t>COVID-19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t>)</w:t>
          </w:r>
        </w:p>
      </w:tc>
      <w:tc>
        <w:tcPr>
          <w:tcW w:w="4382" w:type="dxa"/>
        </w:tcPr>
        <w:p w:rsidR="00686017" w:rsidRDefault="00686017" w:rsidP="00686017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0F9081C7" wp14:editId="35CF5834">
                <wp:extent cx="1389085" cy="425229"/>
                <wp:effectExtent l="0" t="0" r="1905" b="0"/>
                <wp:docPr id="1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221" cy="447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86017" w:rsidRDefault="00CA2E79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6E77A378" wp14:editId="7EC737F6">
              <wp:simplePos x="0" y="0"/>
              <wp:positionH relativeFrom="column">
                <wp:posOffset>-110490</wp:posOffset>
              </wp:positionH>
              <wp:positionV relativeFrom="paragraph">
                <wp:posOffset>119379</wp:posOffset>
              </wp:positionV>
              <wp:extent cx="6328410" cy="0"/>
              <wp:effectExtent l="0" t="0" r="1524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8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06558" id="Straight Connector 7" o:spid="_x0000_s1026" style="position:absolute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9.4pt" to="489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" strokecolor="red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017" w:rsidRDefault="0068601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3BBAE4DC" wp14:editId="0BEA9594">
          <wp:simplePos x="0" y="0"/>
          <wp:positionH relativeFrom="column">
            <wp:posOffset>-742950</wp:posOffset>
          </wp:positionH>
          <wp:positionV relativeFrom="paragraph">
            <wp:posOffset>-510711</wp:posOffset>
          </wp:positionV>
          <wp:extent cx="7561908" cy="1069213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1908" cy="10692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C42"/>
    <w:multiLevelType w:val="hybridMultilevel"/>
    <w:tmpl w:val="679EA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61CC4"/>
    <w:multiLevelType w:val="hybridMultilevel"/>
    <w:tmpl w:val="2A44F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E29B2"/>
    <w:multiLevelType w:val="hybridMultilevel"/>
    <w:tmpl w:val="9CF6233E"/>
    <w:lvl w:ilvl="0" w:tplc="E1D0850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F0880"/>
    <w:multiLevelType w:val="hybridMultilevel"/>
    <w:tmpl w:val="89D41D9C"/>
    <w:lvl w:ilvl="0" w:tplc="4456F7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DE6252"/>
    <w:multiLevelType w:val="hybridMultilevel"/>
    <w:tmpl w:val="09B00670"/>
    <w:lvl w:ilvl="0" w:tplc="4A4A45A2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7A27E1"/>
    <w:multiLevelType w:val="hybridMultilevel"/>
    <w:tmpl w:val="0AF23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CD0540"/>
    <w:multiLevelType w:val="hybridMultilevel"/>
    <w:tmpl w:val="24A63EC8"/>
    <w:lvl w:ilvl="0" w:tplc="C7AEE4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282F67"/>
    <w:multiLevelType w:val="hybridMultilevel"/>
    <w:tmpl w:val="6C7C4A46"/>
    <w:lvl w:ilvl="0" w:tplc="5BAEBCA6">
      <w:start w:val="1"/>
      <w:numFmt w:val="bullet"/>
      <w:lvlText w:val="•"/>
      <w:lvlJc w:val="left"/>
      <w:pPr>
        <w:ind w:left="113" w:hanging="113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kern w:val="0"/>
        <w:position w:val="0"/>
        <w:sz w:val="1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219E2"/>
    <w:multiLevelType w:val="hybridMultilevel"/>
    <w:tmpl w:val="06FC3234"/>
    <w:lvl w:ilvl="0" w:tplc="82A0B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DC4A19"/>
    <w:multiLevelType w:val="hybridMultilevel"/>
    <w:tmpl w:val="25AEF8CC"/>
    <w:lvl w:ilvl="0" w:tplc="5FC814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4467CA"/>
    <w:multiLevelType w:val="hybridMultilevel"/>
    <w:tmpl w:val="7D56D57E"/>
    <w:lvl w:ilvl="0" w:tplc="E5348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12"/>
  </w:num>
  <w:num w:numId="8">
    <w:abstractNumId w:val="2"/>
  </w:num>
  <w:num w:numId="9">
    <w:abstractNumId w:val="11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70B"/>
    <w:rsid w:val="00030130"/>
    <w:rsid w:val="0003270B"/>
    <w:rsid w:val="0003392F"/>
    <w:rsid w:val="0005609F"/>
    <w:rsid w:val="000573B7"/>
    <w:rsid w:val="00062EA8"/>
    <w:rsid w:val="000650B3"/>
    <w:rsid w:val="0009166D"/>
    <w:rsid w:val="000D5C8B"/>
    <w:rsid w:val="000E56DF"/>
    <w:rsid w:val="000E6CBD"/>
    <w:rsid w:val="000F1F3D"/>
    <w:rsid w:val="0012198F"/>
    <w:rsid w:val="00124A50"/>
    <w:rsid w:val="00124ACF"/>
    <w:rsid w:val="00157CB4"/>
    <w:rsid w:val="0016081A"/>
    <w:rsid w:val="001968A6"/>
    <w:rsid w:val="00197A43"/>
    <w:rsid w:val="001A379D"/>
    <w:rsid w:val="001A4003"/>
    <w:rsid w:val="001C0ED6"/>
    <w:rsid w:val="001C2F8E"/>
    <w:rsid w:val="001E5231"/>
    <w:rsid w:val="002025CF"/>
    <w:rsid w:val="002028AA"/>
    <w:rsid w:val="002131F6"/>
    <w:rsid w:val="002139FF"/>
    <w:rsid w:val="00223DEE"/>
    <w:rsid w:val="0023046A"/>
    <w:rsid w:val="002305EA"/>
    <w:rsid w:val="00231001"/>
    <w:rsid w:val="002377D0"/>
    <w:rsid w:val="002426FA"/>
    <w:rsid w:val="00262FEC"/>
    <w:rsid w:val="00265963"/>
    <w:rsid w:val="002760D6"/>
    <w:rsid w:val="00285171"/>
    <w:rsid w:val="002A4D89"/>
    <w:rsid w:val="002A66F2"/>
    <w:rsid w:val="002C3B51"/>
    <w:rsid w:val="002D4148"/>
    <w:rsid w:val="002E27E6"/>
    <w:rsid w:val="002E599C"/>
    <w:rsid w:val="002F7AD3"/>
    <w:rsid w:val="00302291"/>
    <w:rsid w:val="00314EBB"/>
    <w:rsid w:val="00334C5E"/>
    <w:rsid w:val="003452E1"/>
    <w:rsid w:val="0035593A"/>
    <w:rsid w:val="00355CD5"/>
    <w:rsid w:val="00357902"/>
    <w:rsid w:val="00361936"/>
    <w:rsid w:val="0036194A"/>
    <w:rsid w:val="00366E31"/>
    <w:rsid w:val="00373347"/>
    <w:rsid w:val="00373AA5"/>
    <w:rsid w:val="00385998"/>
    <w:rsid w:val="00391809"/>
    <w:rsid w:val="003A113D"/>
    <w:rsid w:val="003A486A"/>
    <w:rsid w:val="003B1B1E"/>
    <w:rsid w:val="003B6081"/>
    <w:rsid w:val="003C1F0C"/>
    <w:rsid w:val="003D4AF0"/>
    <w:rsid w:val="003E203D"/>
    <w:rsid w:val="003E37B0"/>
    <w:rsid w:val="003E6F2D"/>
    <w:rsid w:val="003F0D76"/>
    <w:rsid w:val="003F236A"/>
    <w:rsid w:val="004006F6"/>
    <w:rsid w:val="00404AD1"/>
    <w:rsid w:val="00424D43"/>
    <w:rsid w:val="00426404"/>
    <w:rsid w:val="00433B1E"/>
    <w:rsid w:val="004401DA"/>
    <w:rsid w:val="00442895"/>
    <w:rsid w:val="00455EDB"/>
    <w:rsid w:val="004669EF"/>
    <w:rsid w:val="00474FA1"/>
    <w:rsid w:val="00476465"/>
    <w:rsid w:val="004A2063"/>
    <w:rsid w:val="004A5556"/>
    <w:rsid w:val="004B04DA"/>
    <w:rsid w:val="004C1873"/>
    <w:rsid w:val="004C55A2"/>
    <w:rsid w:val="004D60A9"/>
    <w:rsid w:val="004E1935"/>
    <w:rsid w:val="004E5736"/>
    <w:rsid w:val="004F6B2D"/>
    <w:rsid w:val="00503D4E"/>
    <w:rsid w:val="00505498"/>
    <w:rsid w:val="00505570"/>
    <w:rsid w:val="0052298B"/>
    <w:rsid w:val="005237C5"/>
    <w:rsid w:val="00526E10"/>
    <w:rsid w:val="0053198C"/>
    <w:rsid w:val="00553C8E"/>
    <w:rsid w:val="005564F8"/>
    <w:rsid w:val="00564F3E"/>
    <w:rsid w:val="005841B0"/>
    <w:rsid w:val="00586721"/>
    <w:rsid w:val="005A5F05"/>
    <w:rsid w:val="005B778C"/>
    <w:rsid w:val="005C200A"/>
    <w:rsid w:val="005C72F6"/>
    <w:rsid w:val="005D5DB9"/>
    <w:rsid w:val="005E68BB"/>
    <w:rsid w:val="005F7CAB"/>
    <w:rsid w:val="0060529C"/>
    <w:rsid w:val="00610EED"/>
    <w:rsid w:val="00612E4D"/>
    <w:rsid w:val="006208FF"/>
    <w:rsid w:val="00622192"/>
    <w:rsid w:val="00624F93"/>
    <w:rsid w:val="00644257"/>
    <w:rsid w:val="006464FB"/>
    <w:rsid w:val="00653C65"/>
    <w:rsid w:val="00662F7B"/>
    <w:rsid w:val="00671DED"/>
    <w:rsid w:val="00680974"/>
    <w:rsid w:val="00686017"/>
    <w:rsid w:val="006950F8"/>
    <w:rsid w:val="006A5547"/>
    <w:rsid w:val="006A5586"/>
    <w:rsid w:val="006B02DC"/>
    <w:rsid w:val="006B0675"/>
    <w:rsid w:val="006B5472"/>
    <w:rsid w:val="006B6BA4"/>
    <w:rsid w:val="006C2F8A"/>
    <w:rsid w:val="006C7229"/>
    <w:rsid w:val="006D3718"/>
    <w:rsid w:val="006D692A"/>
    <w:rsid w:val="006E31F8"/>
    <w:rsid w:val="006E463F"/>
    <w:rsid w:val="006F67AF"/>
    <w:rsid w:val="007045E8"/>
    <w:rsid w:val="00707B26"/>
    <w:rsid w:val="00711F78"/>
    <w:rsid w:val="0072283A"/>
    <w:rsid w:val="00724A5C"/>
    <w:rsid w:val="007268FB"/>
    <w:rsid w:val="007313AF"/>
    <w:rsid w:val="00734DEC"/>
    <w:rsid w:val="00746696"/>
    <w:rsid w:val="007919F5"/>
    <w:rsid w:val="007A3637"/>
    <w:rsid w:val="007A37C1"/>
    <w:rsid w:val="007C3A00"/>
    <w:rsid w:val="007D435A"/>
    <w:rsid w:val="00824B4F"/>
    <w:rsid w:val="00825F04"/>
    <w:rsid w:val="008330A1"/>
    <w:rsid w:val="0084428E"/>
    <w:rsid w:val="00854651"/>
    <w:rsid w:val="00857108"/>
    <w:rsid w:val="00862D65"/>
    <w:rsid w:val="0086339E"/>
    <w:rsid w:val="0087283D"/>
    <w:rsid w:val="008822F5"/>
    <w:rsid w:val="0088293B"/>
    <w:rsid w:val="00896EB9"/>
    <w:rsid w:val="008A0FDA"/>
    <w:rsid w:val="008A292F"/>
    <w:rsid w:val="008A616A"/>
    <w:rsid w:val="008B0CF4"/>
    <w:rsid w:val="008B4B25"/>
    <w:rsid w:val="008B5EEB"/>
    <w:rsid w:val="008C25F9"/>
    <w:rsid w:val="008C5473"/>
    <w:rsid w:val="008F205F"/>
    <w:rsid w:val="00910A5E"/>
    <w:rsid w:val="00910F34"/>
    <w:rsid w:val="0091167C"/>
    <w:rsid w:val="00911A3C"/>
    <w:rsid w:val="009155D4"/>
    <w:rsid w:val="009168FD"/>
    <w:rsid w:val="0092064F"/>
    <w:rsid w:val="009428CF"/>
    <w:rsid w:val="00966216"/>
    <w:rsid w:val="009662B2"/>
    <w:rsid w:val="00966B5D"/>
    <w:rsid w:val="00966DE8"/>
    <w:rsid w:val="00973488"/>
    <w:rsid w:val="0098285E"/>
    <w:rsid w:val="009858E8"/>
    <w:rsid w:val="009A0C24"/>
    <w:rsid w:val="009A27F0"/>
    <w:rsid w:val="009B585F"/>
    <w:rsid w:val="009B655E"/>
    <w:rsid w:val="009C235C"/>
    <w:rsid w:val="009C5DBB"/>
    <w:rsid w:val="009E135B"/>
    <w:rsid w:val="009E539F"/>
    <w:rsid w:val="009F5AE9"/>
    <w:rsid w:val="00A01161"/>
    <w:rsid w:val="00A03C54"/>
    <w:rsid w:val="00A04FE9"/>
    <w:rsid w:val="00A10CEC"/>
    <w:rsid w:val="00A1421D"/>
    <w:rsid w:val="00A20C8D"/>
    <w:rsid w:val="00A26F7C"/>
    <w:rsid w:val="00A3625A"/>
    <w:rsid w:val="00A43E5D"/>
    <w:rsid w:val="00A45FFD"/>
    <w:rsid w:val="00A56A65"/>
    <w:rsid w:val="00A6398D"/>
    <w:rsid w:val="00A63C66"/>
    <w:rsid w:val="00A734A7"/>
    <w:rsid w:val="00AA38D9"/>
    <w:rsid w:val="00AA751A"/>
    <w:rsid w:val="00AB3CC1"/>
    <w:rsid w:val="00AC2E1A"/>
    <w:rsid w:val="00AC6D98"/>
    <w:rsid w:val="00AE46BF"/>
    <w:rsid w:val="00AF1C78"/>
    <w:rsid w:val="00AF37F3"/>
    <w:rsid w:val="00AF60A7"/>
    <w:rsid w:val="00B04B84"/>
    <w:rsid w:val="00B056D8"/>
    <w:rsid w:val="00B12351"/>
    <w:rsid w:val="00B20B0C"/>
    <w:rsid w:val="00B44937"/>
    <w:rsid w:val="00B72E6C"/>
    <w:rsid w:val="00B930D3"/>
    <w:rsid w:val="00B9586F"/>
    <w:rsid w:val="00BB1DB1"/>
    <w:rsid w:val="00BB4DE5"/>
    <w:rsid w:val="00BC4AF3"/>
    <w:rsid w:val="00BC6EED"/>
    <w:rsid w:val="00BD326E"/>
    <w:rsid w:val="00BE070D"/>
    <w:rsid w:val="00BE776C"/>
    <w:rsid w:val="00BF0D62"/>
    <w:rsid w:val="00BF6F8E"/>
    <w:rsid w:val="00C00AA8"/>
    <w:rsid w:val="00C00B01"/>
    <w:rsid w:val="00C0487D"/>
    <w:rsid w:val="00C1459B"/>
    <w:rsid w:val="00C16920"/>
    <w:rsid w:val="00C304C4"/>
    <w:rsid w:val="00C32859"/>
    <w:rsid w:val="00C334E7"/>
    <w:rsid w:val="00C37679"/>
    <w:rsid w:val="00C40F29"/>
    <w:rsid w:val="00C419A2"/>
    <w:rsid w:val="00C549B8"/>
    <w:rsid w:val="00C57DED"/>
    <w:rsid w:val="00C670A1"/>
    <w:rsid w:val="00C91D6B"/>
    <w:rsid w:val="00C92876"/>
    <w:rsid w:val="00CA2E79"/>
    <w:rsid w:val="00CA5A23"/>
    <w:rsid w:val="00CB33C7"/>
    <w:rsid w:val="00CC5EBC"/>
    <w:rsid w:val="00CD2D26"/>
    <w:rsid w:val="00CD44F3"/>
    <w:rsid w:val="00CE1008"/>
    <w:rsid w:val="00CF1CE2"/>
    <w:rsid w:val="00CF276F"/>
    <w:rsid w:val="00D02093"/>
    <w:rsid w:val="00D41AE3"/>
    <w:rsid w:val="00D436B4"/>
    <w:rsid w:val="00D567FF"/>
    <w:rsid w:val="00D56F33"/>
    <w:rsid w:val="00D60C51"/>
    <w:rsid w:val="00D66975"/>
    <w:rsid w:val="00D8543C"/>
    <w:rsid w:val="00DA627F"/>
    <w:rsid w:val="00DB3AB9"/>
    <w:rsid w:val="00DB5FF1"/>
    <w:rsid w:val="00DD4FEA"/>
    <w:rsid w:val="00DF0D31"/>
    <w:rsid w:val="00DF733B"/>
    <w:rsid w:val="00DF7DD0"/>
    <w:rsid w:val="00E047D9"/>
    <w:rsid w:val="00E0745F"/>
    <w:rsid w:val="00E26456"/>
    <w:rsid w:val="00E34F2E"/>
    <w:rsid w:val="00E37D9C"/>
    <w:rsid w:val="00E37F91"/>
    <w:rsid w:val="00E40334"/>
    <w:rsid w:val="00E43891"/>
    <w:rsid w:val="00E463E2"/>
    <w:rsid w:val="00E56F8E"/>
    <w:rsid w:val="00E733F1"/>
    <w:rsid w:val="00E924EB"/>
    <w:rsid w:val="00E975B7"/>
    <w:rsid w:val="00E97706"/>
    <w:rsid w:val="00E97820"/>
    <w:rsid w:val="00EA3259"/>
    <w:rsid w:val="00EA3AC7"/>
    <w:rsid w:val="00EB0276"/>
    <w:rsid w:val="00EE02BB"/>
    <w:rsid w:val="00EE4A87"/>
    <w:rsid w:val="00F02827"/>
    <w:rsid w:val="00F204CF"/>
    <w:rsid w:val="00F31C0B"/>
    <w:rsid w:val="00F347B5"/>
    <w:rsid w:val="00F4407A"/>
    <w:rsid w:val="00F5052B"/>
    <w:rsid w:val="00F5360F"/>
    <w:rsid w:val="00F53B39"/>
    <w:rsid w:val="00F707F3"/>
    <w:rsid w:val="00F75691"/>
    <w:rsid w:val="00F82D95"/>
    <w:rsid w:val="00F94BBD"/>
    <w:rsid w:val="00F96B54"/>
    <w:rsid w:val="00FA0AED"/>
    <w:rsid w:val="00FB20D4"/>
    <w:rsid w:val="00FD2227"/>
    <w:rsid w:val="00FE48CC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1"/>
    <o:shapelayout v:ext="edit">
      <o:idmap v:ext="edit" data="1"/>
    </o:shapelayout>
  </w:shapeDefaults>
  <w:decimalSymbol w:val="."/>
  <w:listSeparator w:val=","/>
  <w14:docId w14:val="765BB5E8"/>
  <w15:docId w15:val="{760133AD-3C4F-4494-B2C7-7DB71AD4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72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paragraph" w:customStyle="1" w:styleId="BodyTextBold">
    <w:name w:val="Body Text Bold"/>
    <w:basedOn w:val="BodyText"/>
    <w:rsid w:val="0052298B"/>
    <w:rPr>
      <w:b/>
    </w:rPr>
  </w:style>
  <w:style w:type="character" w:styleId="Hyperlink">
    <w:name w:val="Hyperlink"/>
    <w:basedOn w:val="DefaultParagraphFont"/>
    <w:unhideWhenUsed/>
    <w:rsid w:val="00391809"/>
    <w:rPr>
      <w:color w:val="0000FF"/>
      <w:u w:val="single"/>
    </w:rPr>
  </w:style>
  <w:style w:type="table" w:styleId="TableGrid">
    <w:name w:val="Table Grid"/>
    <w:basedOn w:val="TableNormal"/>
    <w:uiPriority w:val="59"/>
    <w:rsid w:val="0042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C32859"/>
    <w:rPr>
      <w:sz w:val="24"/>
      <w:szCs w:val="24"/>
      <w:lang w:eastAsia="en-US"/>
    </w:rPr>
  </w:style>
  <w:style w:type="paragraph" w:customStyle="1" w:styleId="Default">
    <w:name w:val="Default"/>
    <w:rsid w:val="00404A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55CD5"/>
    <w:rPr>
      <w:rFonts w:ascii="Calibri" w:eastAsia="Calibri" w:hAnsi="Calibri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355CD5"/>
    <w:rPr>
      <w:rFonts w:ascii="Calibri" w:eastAsia="Calibri" w:hAnsi="Calibri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58672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volunteer@adelaide.edu.au" TargetMode="External"/><Relationship Id="rId4" Type="http://schemas.openxmlformats.org/officeDocument/2006/relationships/styles" Target="styles.xml"/><Relationship Id="rId9" Type="http://schemas.openxmlformats.org/officeDocument/2006/relationships/hyperlink" Target="mailto:hswteam@adelaide.edu.au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08E350-80A7-4AB6-A4CE-643A2C38E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17CF933A</Template>
  <TotalTime>183</TotalTime>
  <Pages>2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a1150225</dc:creator>
  <cp:keywords/>
  <dc:description/>
  <cp:lastModifiedBy>Kerry James</cp:lastModifiedBy>
  <cp:revision>18</cp:revision>
  <cp:lastPrinted>2017-03-21T04:19:00Z</cp:lastPrinted>
  <dcterms:created xsi:type="dcterms:W3CDTF">2020-06-02T05:48:00Z</dcterms:created>
  <dcterms:modified xsi:type="dcterms:W3CDTF">2020-06-04T01:49:00Z</dcterms:modified>
</cp:coreProperties>
</file>